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4B0341" w:rsidRPr="00681A32" w14:paraId="2E412538" w14:textId="77777777" w:rsidTr="00FD3AE0">
        <w:tc>
          <w:tcPr>
            <w:tcW w:w="4786" w:type="dxa"/>
          </w:tcPr>
          <w:p w14:paraId="001B8100" w14:textId="77777777" w:rsidR="004B0341" w:rsidRPr="00681A32" w:rsidRDefault="004B0341" w:rsidP="00FD3AE0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681A32">
              <w:rPr>
                <w:rFonts w:asciiTheme="minorHAnsi" w:hAnsiTheme="minorHAnsi" w:cstheme="minorHAnsi"/>
                <w:noProof/>
                <w:lang w:val="hr-HR" w:eastAsia="hr-HR"/>
              </w:rPr>
              <w:drawing>
                <wp:inline distT="0" distB="0" distL="0" distR="0" wp14:anchorId="3D3CD482" wp14:editId="04DE088F">
                  <wp:extent cx="408878" cy="52387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414" cy="532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85DFD" w14:textId="77777777" w:rsidR="00490B9F" w:rsidRPr="0024653C" w:rsidRDefault="00490B9F" w:rsidP="00FD3AE0">
            <w:pPr>
              <w:jc w:val="center"/>
              <w:rPr>
                <w:b/>
                <w:sz w:val="16"/>
                <w:szCs w:val="16"/>
                <w:lang w:val="hr-HR"/>
              </w:rPr>
            </w:pPr>
          </w:p>
          <w:p w14:paraId="75DB3634" w14:textId="77777777" w:rsidR="004B0341" w:rsidRPr="00DA7A73" w:rsidRDefault="004B0341" w:rsidP="00FD3AE0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A7A73">
              <w:rPr>
                <w:b/>
                <w:sz w:val="22"/>
                <w:szCs w:val="22"/>
                <w:lang w:val="hr-HR"/>
              </w:rPr>
              <w:t>REPUBLIKA HRVATSKA</w:t>
            </w:r>
          </w:p>
          <w:p w14:paraId="75BB6651" w14:textId="77777777" w:rsidR="004B0341" w:rsidRPr="00DA7A73" w:rsidRDefault="004B0341" w:rsidP="00FD3AE0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A7A73">
              <w:rPr>
                <w:b/>
                <w:sz w:val="22"/>
                <w:szCs w:val="22"/>
                <w:lang w:val="hr-HR"/>
              </w:rPr>
              <w:t>PRIMORSKO-GORANSKA ŽUPANIJA</w:t>
            </w:r>
          </w:p>
          <w:p w14:paraId="31513454" w14:textId="77777777" w:rsidR="004B0341" w:rsidRPr="00DA7A73" w:rsidRDefault="004B0341" w:rsidP="00FD3AE0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A7A73">
              <w:rPr>
                <w:b/>
                <w:sz w:val="22"/>
                <w:szCs w:val="22"/>
                <w:lang w:val="hr-HR"/>
              </w:rPr>
              <w:t>OPĆINA BAŠKA</w:t>
            </w:r>
          </w:p>
          <w:p w14:paraId="13513A95" w14:textId="77777777" w:rsidR="004B0341" w:rsidRPr="00681A32" w:rsidRDefault="004B0341" w:rsidP="00FD3AE0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DA7A73">
              <w:rPr>
                <w:bCs/>
                <w:sz w:val="22"/>
                <w:szCs w:val="22"/>
                <w:lang w:val="hr-HR"/>
              </w:rPr>
              <w:t>JEDINSTVENI UPRAVNI ODJEL</w:t>
            </w:r>
          </w:p>
        </w:tc>
      </w:tr>
    </w:tbl>
    <w:p w14:paraId="143DACF0" w14:textId="4FAA7C0A" w:rsidR="004B0341" w:rsidRPr="00310F31" w:rsidRDefault="004B0341" w:rsidP="004B0341">
      <w:pPr>
        <w:rPr>
          <w:rFonts w:asciiTheme="minorHAnsi" w:hAnsiTheme="minorHAnsi" w:cstheme="minorHAnsi"/>
          <w:b/>
          <w:sz w:val="16"/>
          <w:szCs w:val="16"/>
          <w:lang w:val="hr-HR"/>
        </w:rPr>
      </w:pPr>
      <w:r w:rsidRPr="00681A32">
        <w:rPr>
          <w:rFonts w:asciiTheme="minorHAnsi" w:hAnsiTheme="minorHAnsi" w:cstheme="minorHAnsi"/>
          <w:lang w:val="hr-HR"/>
        </w:rPr>
        <w:t xml:space="preserve">               </w:t>
      </w:r>
    </w:p>
    <w:p w14:paraId="1D2033A1" w14:textId="68C7C0A5" w:rsidR="004B0341" w:rsidRDefault="004B0341" w:rsidP="004B0341">
      <w:pPr>
        <w:jc w:val="center"/>
        <w:rPr>
          <w:b/>
          <w:sz w:val="28"/>
          <w:szCs w:val="28"/>
          <w:lang w:val="hr-HR"/>
        </w:rPr>
      </w:pPr>
      <w:r w:rsidRPr="00DA7A73">
        <w:rPr>
          <w:b/>
          <w:sz w:val="28"/>
          <w:szCs w:val="28"/>
          <w:lang w:val="hr-HR"/>
        </w:rPr>
        <w:t>ZAHTJEV</w:t>
      </w:r>
    </w:p>
    <w:p w14:paraId="52366889" w14:textId="77777777" w:rsidR="003A0327" w:rsidRPr="003A0327" w:rsidRDefault="003A0327" w:rsidP="004B0341">
      <w:pPr>
        <w:jc w:val="center"/>
        <w:rPr>
          <w:b/>
          <w:sz w:val="10"/>
          <w:szCs w:val="10"/>
          <w:lang w:val="hr-HR"/>
        </w:rPr>
      </w:pPr>
    </w:p>
    <w:p w14:paraId="7769630E" w14:textId="6A45E0AB" w:rsidR="004B0341" w:rsidRDefault="00021E9D" w:rsidP="004B0341">
      <w:pPr>
        <w:jc w:val="center"/>
        <w:rPr>
          <w:b/>
          <w:lang w:val="hr-HR"/>
        </w:rPr>
      </w:pPr>
      <w:r>
        <w:rPr>
          <w:b/>
          <w:lang w:val="hr-HR"/>
        </w:rPr>
        <w:t>N</w:t>
      </w:r>
      <w:r w:rsidR="004B0341" w:rsidRPr="003A0327">
        <w:rPr>
          <w:b/>
          <w:lang w:val="hr-HR"/>
        </w:rPr>
        <w:t>A POMOĆ ZA FINANCIRANJE DOPUNSKOG ZDRAVSTVENOG OSIGURANJA</w:t>
      </w:r>
    </w:p>
    <w:p w14:paraId="2109F970" w14:textId="77777777" w:rsidR="004B0341" w:rsidRPr="00DA7A73" w:rsidRDefault="004B0341" w:rsidP="004B0341">
      <w:pPr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6038"/>
      </w:tblGrid>
      <w:tr w:rsidR="004B0341" w:rsidRPr="00DA7A73" w14:paraId="2BB8A2FC" w14:textId="77777777" w:rsidTr="00490B9F">
        <w:tc>
          <w:tcPr>
            <w:tcW w:w="3085" w:type="dxa"/>
          </w:tcPr>
          <w:p w14:paraId="16B30027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IME I PREZIME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6C199010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5CD6C011" w14:textId="77777777" w:rsidTr="00490B9F">
        <w:tc>
          <w:tcPr>
            <w:tcW w:w="3085" w:type="dxa"/>
          </w:tcPr>
          <w:p w14:paraId="65516A0C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14:paraId="7F5E39A7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5CEA1433" w14:textId="77777777" w:rsidTr="00490B9F">
        <w:tc>
          <w:tcPr>
            <w:tcW w:w="3085" w:type="dxa"/>
          </w:tcPr>
          <w:p w14:paraId="35932484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OIB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68ECBBB6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393BDC94" w14:textId="77777777" w:rsidTr="00490B9F">
        <w:tc>
          <w:tcPr>
            <w:tcW w:w="3085" w:type="dxa"/>
          </w:tcPr>
          <w:p w14:paraId="1B15D5A0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14:paraId="2FB12096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13CB18FD" w14:textId="77777777" w:rsidTr="00490B9F">
        <w:tc>
          <w:tcPr>
            <w:tcW w:w="3085" w:type="dxa"/>
          </w:tcPr>
          <w:p w14:paraId="4889FB8C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ADRESA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70840545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2AF06DA0" w14:textId="77777777" w:rsidTr="00490B9F">
        <w:tc>
          <w:tcPr>
            <w:tcW w:w="3085" w:type="dxa"/>
          </w:tcPr>
          <w:p w14:paraId="718A4B31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14:paraId="61739A39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4DB0CAC9" w14:textId="77777777" w:rsidTr="00490B9F">
        <w:tc>
          <w:tcPr>
            <w:tcW w:w="3085" w:type="dxa"/>
          </w:tcPr>
          <w:p w14:paraId="64AA62B2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TELEFON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7799431E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3F506B7E" w14:textId="77777777" w:rsidTr="00490B9F">
        <w:tc>
          <w:tcPr>
            <w:tcW w:w="3085" w:type="dxa"/>
          </w:tcPr>
          <w:p w14:paraId="126068A6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14:paraId="179B63CD" w14:textId="77777777" w:rsidR="004B0341" w:rsidRPr="00DA7A73" w:rsidRDefault="004B0341" w:rsidP="00FD3AE0">
            <w:pPr>
              <w:jc w:val="center"/>
              <w:rPr>
                <w:lang w:val="hr-HR"/>
              </w:rPr>
            </w:pPr>
          </w:p>
        </w:tc>
      </w:tr>
      <w:tr w:rsidR="004B0341" w:rsidRPr="00DA7A73" w14:paraId="4A51B976" w14:textId="77777777" w:rsidTr="00490B9F">
        <w:tc>
          <w:tcPr>
            <w:tcW w:w="3085" w:type="dxa"/>
          </w:tcPr>
          <w:p w14:paraId="0B388736" w14:textId="77777777" w:rsidR="004B0341" w:rsidRPr="00DA7A73" w:rsidRDefault="004B0341" w:rsidP="00FD3AE0">
            <w:pPr>
              <w:rPr>
                <w:lang w:val="hr-HR"/>
              </w:rPr>
            </w:pPr>
            <w:r w:rsidRPr="00DA7A73">
              <w:rPr>
                <w:b/>
                <w:lang w:val="hr-HR"/>
              </w:rPr>
              <w:t>BROJ RAČUNA (IBAN)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12A7CC35" w14:textId="77777777" w:rsidR="004B0341" w:rsidRPr="00DA7A73" w:rsidRDefault="004B0341" w:rsidP="00FD3AE0">
            <w:pPr>
              <w:rPr>
                <w:b/>
                <w:lang w:val="hr-HR"/>
              </w:rPr>
            </w:pPr>
            <w:r w:rsidRPr="00DA7A73">
              <w:rPr>
                <w:b/>
                <w:lang w:val="hr-HR"/>
              </w:rPr>
              <w:t>HR</w:t>
            </w:r>
          </w:p>
        </w:tc>
      </w:tr>
    </w:tbl>
    <w:p w14:paraId="3C44C427" w14:textId="77777777" w:rsidR="004B0341" w:rsidRPr="00DA7A73" w:rsidRDefault="004B0341" w:rsidP="004B0341">
      <w:pPr>
        <w:rPr>
          <w:sz w:val="16"/>
          <w:szCs w:val="16"/>
          <w:lang w:val="hr-HR"/>
        </w:rPr>
      </w:pPr>
    </w:p>
    <w:p w14:paraId="3525CF4E" w14:textId="77777777" w:rsidR="004B0341" w:rsidRPr="00DA7A73" w:rsidRDefault="004B0341" w:rsidP="004B0341">
      <w:pPr>
        <w:rPr>
          <w:lang w:val="hr-HR"/>
        </w:rPr>
      </w:pPr>
      <w:r w:rsidRPr="00DA7A73">
        <w:rPr>
          <w:b/>
          <w:lang w:val="hr-HR"/>
        </w:rPr>
        <w:t>IZJAVLJUJEM DA</w:t>
      </w:r>
      <w:r w:rsidRPr="00DA7A73">
        <w:rPr>
          <w:lang w:val="hr-HR"/>
        </w:rPr>
        <w:t xml:space="preserve"> (označiti s </w:t>
      </w:r>
      <w:r w:rsidRPr="00DA7A73">
        <w:rPr>
          <w:b/>
          <w:bCs/>
          <w:lang w:val="hr-HR"/>
        </w:rPr>
        <w:t>„X“</w:t>
      </w:r>
      <w:r w:rsidRPr="00DA7A73">
        <w:rPr>
          <w:b/>
          <w:lang w:val="hr-HR"/>
        </w:rPr>
        <w:t xml:space="preserve"> jedan od ponuđenih odgovora</w:t>
      </w:r>
      <w:r w:rsidRPr="00DA7A73">
        <w:rPr>
          <w:lang w:val="hr-HR"/>
        </w:rPr>
        <w:t>):</w:t>
      </w:r>
    </w:p>
    <w:p w14:paraId="068EB397" w14:textId="77777777" w:rsidR="004B0341" w:rsidRPr="00DA7A73" w:rsidRDefault="004B0341" w:rsidP="004B0341">
      <w:pPr>
        <w:rPr>
          <w:sz w:val="16"/>
          <w:szCs w:val="16"/>
          <w:lang w:val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19"/>
        <w:gridCol w:w="5393"/>
        <w:gridCol w:w="1652"/>
        <w:gridCol w:w="1495"/>
      </w:tblGrid>
      <w:tr w:rsidR="004B0341" w:rsidRPr="00DA7A73" w14:paraId="10E2AFA5" w14:textId="77777777" w:rsidTr="00FD3AE0">
        <w:tc>
          <w:tcPr>
            <w:tcW w:w="426" w:type="dxa"/>
          </w:tcPr>
          <w:p w14:paraId="2B8C4993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14:paraId="3FEF5C34" w14:textId="77777777" w:rsidR="004B0341" w:rsidRPr="00DA7A73" w:rsidRDefault="004B0341" w:rsidP="00FD3AE0">
            <w:pPr>
              <w:ind w:left="175"/>
              <w:rPr>
                <w:lang w:val="hr-HR"/>
              </w:rPr>
            </w:pPr>
            <w:r w:rsidRPr="00DA7A73">
              <w:t>ne ostvarujem pravo na inozemnu mirovinu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B0FB86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CAE2C35" w14:textId="77777777" w:rsidR="004B0341" w:rsidRPr="00DA7A73" w:rsidRDefault="004B0341" w:rsidP="00FD3AE0">
            <w:pPr>
              <w:rPr>
                <w:lang w:val="hr-HR"/>
              </w:rPr>
            </w:pPr>
          </w:p>
        </w:tc>
      </w:tr>
      <w:tr w:rsidR="004B0341" w:rsidRPr="00DA7A73" w14:paraId="6ECC1881" w14:textId="77777777" w:rsidTr="00FD3AE0">
        <w:tc>
          <w:tcPr>
            <w:tcW w:w="426" w:type="dxa"/>
          </w:tcPr>
          <w:p w14:paraId="6378FDDE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14:paraId="33B01EF1" w14:textId="77777777" w:rsidR="004B0341" w:rsidRPr="00DA7A73" w:rsidRDefault="004B0341" w:rsidP="00FD3AE0">
            <w:pPr>
              <w:ind w:left="175"/>
              <w:rPr>
                <w:lang w:val="hr-HR"/>
              </w:rPr>
            </w:pPr>
            <w:r w:rsidRPr="00834FEA">
              <w:rPr>
                <w:lang w:val="pl-PL"/>
              </w:rPr>
              <w:t>ostvarujem pravo na inozemnu mirovinu u iznosu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FCF9B" w14:textId="77777777" w:rsidR="004B0341" w:rsidRPr="00DA7A73" w:rsidRDefault="004B0341" w:rsidP="00FD3AE0">
            <w:pPr>
              <w:rPr>
                <w:lang w:val="hr-H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BEC2ECC" w14:textId="11ADA951" w:rsidR="004B0341" w:rsidRPr="00DA7A73" w:rsidRDefault="0024653C" w:rsidP="0024653C">
            <w:pPr>
              <w:rPr>
                <w:lang w:val="hr-HR"/>
              </w:rPr>
            </w:pPr>
            <w:r>
              <w:t>eura</w:t>
            </w:r>
          </w:p>
        </w:tc>
      </w:tr>
    </w:tbl>
    <w:p w14:paraId="26D5093F" w14:textId="77777777" w:rsidR="004B0341" w:rsidRPr="00DA7A73" w:rsidRDefault="004B0341" w:rsidP="004B0341">
      <w:pPr>
        <w:rPr>
          <w:sz w:val="16"/>
          <w:szCs w:val="16"/>
          <w:lang w:val="hr-HR"/>
        </w:rPr>
      </w:pPr>
    </w:p>
    <w:p w14:paraId="55D07D71" w14:textId="77777777" w:rsidR="004B0341" w:rsidRDefault="004B0341" w:rsidP="004B0341">
      <w:pPr>
        <w:shd w:val="clear" w:color="auto" w:fill="FFFFFF"/>
        <w:suppressAutoHyphens/>
        <w:autoSpaceDN w:val="0"/>
        <w:jc w:val="both"/>
        <w:rPr>
          <w:b/>
          <w:lang w:val="hr-HR"/>
        </w:rPr>
      </w:pPr>
      <w:r w:rsidRPr="00DA7A73">
        <w:rPr>
          <w:b/>
          <w:lang w:val="hr-HR"/>
        </w:rPr>
        <w:t>IZJAVLJUJEM DA</w:t>
      </w:r>
      <w:r>
        <w:rPr>
          <w:b/>
          <w:lang w:val="hr-HR"/>
        </w:rPr>
        <w:t xml:space="preserve"> (</w:t>
      </w:r>
      <w:r w:rsidRPr="00DA7A73">
        <w:rPr>
          <w:bCs/>
          <w:lang w:val="hr-HR"/>
        </w:rPr>
        <w:t>označiti s</w:t>
      </w:r>
      <w:r>
        <w:rPr>
          <w:b/>
          <w:lang w:val="hr-HR"/>
        </w:rPr>
        <w:t xml:space="preserve"> „X“)</w:t>
      </w:r>
      <w:r w:rsidRPr="00DA7A73">
        <w:rPr>
          <w:b/>
          <w:lang w:val="hr-HR"/>
        </w:rPr>
        <w:t>:</w:t>
      </w:r>
    </w:p>
    <w:p w14:paraId="5A657043" w14:textId="77777777" w:rsidR="00490B9F" w:rsidRPr="00490B9F" w:rsidRDefault="00490B9F" w:rsidP="004B0341">
      <w:pPr>
        <w:shd w:val="clear" w:color="auto" w:fill="FFFFFF"/>
        <w:suppressAutoHyphens/>
        <w:autoSpaceDN w:val="0"/>
        <w:jc w:val="both"/>
        <w:rPr>
          <w:b/>
          <w:sz w:val="16"/>
          <w:szCs w:val="16"/>
          <w:lang w:val="hr-HR"/>
        </w:rPr>
      </w:pPr>
    </w:p>
    <w:tbl>
      <w:tblPr>
        <w:tblStyle w:val="Reetkatablice"/>
        <w:tblW w:w="9214" w:type="dxa"/>
        <w:tblInd w:w="108" w:type="dxa"/>
        <w:tblLook w:val="04A0" w:firstRow="1" w:lastRow="0" w:firstColumn="1" w:lastColumn="0" w:noHBand="0" w:noVBand="1"/>
      </w:tblPr>
      <w:tblGrid>
        <w:gridCol w:w="426"/>
        <w:gridCol w:w="8788"/>
      </w:tblGrid>
      <w:tr w:rsidR="004B0341" w:rsidRPr="006654CF" w14:paraId="7D1AE8C1" w14:textId="77777777" w:rsidTr="00FD3AE0">
        <w:tc>
          <w:tcPr>
            <w:tcW w:w="426" w:type="dxa"/>
          </w:tcPr>
          <w:p w14:paraId="3A6943CC" w14:textId="77777777" w:rsidR="004B0341" w:rsidRPr="00DA7A73" w:rsidRDefault="004B0341" w:rsidP="00FD3AE0">
            <w:pPr>
              <w:suppressAutoHyphens/>
              <w:autoSpaceDN w:val="0"/>
              <w:jc w:val="both"/>
              <w:rPr>
                <w:b/>
                <w:lang w:val="hr-HR"/>
              </w:rPr>
            </w:pPr>
          </w:p>
        </w:tc>
        <w:tc>
          <w:tcPr>
            <w:tcW w:w="87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5ACA97" w14:textId="77777777" w:rsidR="004B0341" w:rsidRPr="00DA7A73" w:rsidRDefault="004B0341" w:rsidP="00FD3AE0">
            <w:pPr>
              <w:suppressAutoHyphens/>
              <w:autoSpaceDN w:val="0"/>
              <w:jc w:val="both"/>
              <w:rPr>
                <w:b/>
                <w:lang w:val="hr-HR"/>
              </w:rPr>
            </w:pPr>
            <w:r w:rsidRPr="00DA7A73">
              <w:rPr>
                <w:b/>
                <w:lang w:val="hr-HR"/>
              </w:rPr>
              <w:t>n</w:t>
            </w:r>
            <w:r w:rsidRPr="00834FEA">
              <w:rPr>
                <w:b/>
                <w:lang w:val="pl-PL"/>
              </w:rPr>
              <w:t xml:space="preserve">e ostvarujem pravo na plaćanje premije dopunskog zdravstvenog osiguranja iz </w:t>
            </w:r>
          </w:p>
        </w:tc>
      </w:tr>
      <w:tr w:rsidR="004B0341" w:rsidRPr="00DA7A73" w14:paraId="15D5EB98" w14:textId="77777777" w:rsidTr="00FD3AE0">
        <w:tc>
          <w:tcPr>
            <w:tcW w:w="4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603585" w14:textId="77777777" w:rsidR="004B0341" w:rsidRPr="00DA7A73" w:rsidRDefault="004B0341" w:rsidP="00FD3AE0">
            <w:pPr>
              <w:suppressAutoHyphens/>
              <w:autoSpaceDN w:val="0"/>
              <w:jc w:val="both"/>
              <w:rPr>
                <w:b/>
                <w:lang w:val="hr-HR"/>
              </w:rPr>
            </w:pPr>
          </w:p>
        </w:tc>
        <w:tc>
          <w:tcPr>
            <w:tcW w:w="87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F1D71A" w14:textId="77777777" w:rsidR="004B0341" w:rsidRPr="00DA7A73" w:rsidRDefault="004B0341" w:rsidP="00FD3AE0">
            <w:pPr>
              <w:suppressAutoHyphens/>
              <w:autoSpaceDN w:val="0"/>
              <w:jc w:val="both"/>
              <w:rPr>
                <w:b/>
                <w:lang w:val="hr-HR"/>
              </w:rPr>
            </w:pPr>
            <w:r w:rsidRPr="00DA7A73">
              <w:rPr>
                <w:b/>
              </w:rPr>
              <w:t>državnog proračuna.</w:t>
            </w:r>
          </w:p>
        </w:tc>
      </w:tr>
    </w:tbl>
    <w:p w14:paraId="4ABBF651" w14:textId="77777777" w:rsidR="004B0341" w:rsidRPr="00DA7A73" w:rsidRDefault="004B0341" w:rsidP="004B0341">
      <w:pPr>
        <w:shd w:val="clear" w:color="auto" w:fill="FFFFFF"/>
        <w:suppressAutoHyphens/>
        <w:autoSpaceDN w:val="0"/>
        <w:jc w:val="both"/>
        <w:rPr>
          <w:b/>
        </w:rPr>
      </w:pPr>
    </w:p>
    <w:p w14:paraId="27E561EF" w14:textId="77777777" w:rsidR="004B0341" w:rsidRPr="00DA7A73" w:rsidRDefault="004B0341" w:rsidP="004B0341">
      <w:pPr>
        <w:shd w:val="clear" w:color="auto" w:fill="FFFFFF"/>
        <w:suppressAutoHyphens/>
        <w:autoSpaceDN w:val="0"/>
        <w:jc w:val="both"/>
        <w:rPr>
          <w:b/>
          <w:lang w:val="hr-HR" w:eastAsia="hr-HR"/>
        </w:rPr>
      </w:pPr>
      <w:r w:rsidRPr="00DA7A73">
        <w:rPr>
          <w:lang w:val="hr-HR"/>
        </w:rPr>
        <w:t>Zahtjevu se prilaže:</w:t>
      </w:r>
    </w:p>
    <w:p w14:paraId="25EAE5DE" w14:textId="77777777" w:rsidR="004B0341" w:rsidRPr="00DA7A73" w:rsidRDefault="004B0341" w:rsidP="004B0341">
      <w:pPr>
        <w:rPr>
          <w:sz w:val="16"/>
          <w:szCs w:val="16"/>
          <w:lang w:val="hr-HR"/>
        </w:rPr>
      </w:pPr>
      <w:r w:rsidRPr="00DA7A73">
        <w:rPr>
          <w:sz w:val="16"/>
          <w:szCs w:val="16"/>
          <w:lang w:val="hr-HR"/>
        </w:rPr>
        <w:t xml:space="preserve">    </w:t>
      </w:r>
    </w:p>
    <w:p w14:paraId="3F813989" w14:textId="56CF33BB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 xml:space="preserve">- odrezak </w:t>
      </w:r>
      <w:r w:rsidR="00AD6AF2">
        <w:rPr>
          <w:lang w:val="hr-HR"/>
        </w:rPr>
        <w:t xml:space="preserve">od </w:t>
      </w:r>
      <w:r w:rsidRPr="00DA7A73">
        <w:rPr>
          <w:lang w:val="hr-HR"/>
        </w:rPr>
        <w:t>posljednje mirovine,</w:t>
      </w:r>
    </w:p>
    <w:p w14:paraId="5B8905F9" w14:textId="77777777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 xml:space="preserve">- </w:t>
      </w:r>
      <w:r w:rsidRPr="00DA7A73">
        <w:rPr>
          <w:b/>
          <w:lang w:val="hr-HR"/>
        </w:rPr>
        <w:t xml:space="preserve">važeća </w:t>
      </w:r>
      <w:r w:rsidRPr="00DA7A73">
        <w:rPr>
          <w:lang w:val="hr-HR"/>
        </w:rPr>
        <w:t>polica dopunskog zdravstvenog osiguranja,</w:t>
      </w:r>
    </w:p>
    <w:p w14:paraId="32B70D0E" w14:textId="77777777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>- dokaz o prebivalištu (uvjerenje, preslika osobne iskaznice).</w:t>
      </w:r>
    </w:p>
    <w:p w14:paraId="337CA5A2" w14:textId="77777777" w:rsidR="004B0341" w:rsidRPr="00DA7A73" w:rsidRDefault="004B0341" w:rsidP="004B0341">
      <w:pPr>
        <w:rPr>
          <w:lang w:val="hr-HR"/>
        </w:rPr>
      </w:pPr>
    </w:p>
    <w:p w14:paraId="4FEAFFA2" w14:textId="77777777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>U Baški, ___________________</w:t>
      </w:r>
    </w:p>
    <w:p w14:paraId="055DC425" w14:textId="44413A32" w:rsidR="004B0341" w:rsidRPr="00DA7A73" w:rsidRDefault="004B0341" w:rsidP="004B0341">
      <w:pPr>
        <w:ind w:left="5954" w:hanging="4678"/>
        <w:rPr>
          <w:lang w:val="hr-HR"/>
        </w:rPr>
      </w:pPr>
      <w:r>
        <w:rPr>
          <w:lang w:val="hr-HR"/>
        </w:rPr>
        <w:t>(datum)</w:t>
      </w:r>
      <w:r w:rsidRPr="00DA7A73">
        <w:rPr>
          <w:lang w:val="hr-HR"/>
        </w:rPr>
        <w:t xml:space="preserve">                                                                                 _________________________</w:t>
      </w:r>
    </w:p>
    <w:p w14:paraId="793A6E32" w14:textId="77777777" w:rsidR="004B0341" w:rsidRPr="00DA7A73" w:rsidRDefault="004B0341" w:rsidP="004B0341">
      <w:pPr>
        <w:rPr>
          <w:lang w:val="hr-HR"/>
        </w:rPr>
      </w:pPr>
      <w:r w:rsidRPr="00DA7A73">
        <w:rPr>
          <w:lang w:val="hr-HR"/>
        </w:rPr>
        <w:t xml:space="preserve">                                                                              </w:t>
      </w:r>
      <w:r>
        <w:rPr>
          <w:lang w:val="hr-HR"/>
        </w:rPr>
        <w:tab/>
      </w:r>
      <w:r>
        <w:rPr>
          <w:lang w:val="hr-HR"/>
        </w:rPr>
        <w:tab/>
        <w:t xml:space="preserve">     </w:t>
      </w:r>
      <w:r w:rsidRPr="00DA7A73">
        <w:rPr>
          <w:lang w:val="hr-HR"/>
        </w:rPr>
        <w:t xml:space="preserve"> (potpis podnositelja zahtjeva)</w:t>
      </w:r>
    </w:p>
    <w:p w14:paraId="5C913759" w14:textId="563A878D" w:rsidR="004B0341" w:rsidRPr="00DA7A73" w:rsidRDefault="004B0341" w:rsidP="004B0341">
      <w:pPr>
        <w:rPr>
          <w:lang w:val="hr-HR"/>
        </w:rPr>
      </w:pPr>
      <w:r>
        <w:rPr>
          <w:lang w:val="hr-HR"/>
        </w:rPr>
        <w:t>__________________________________________________________________________</w:t>
      </w:r>
    </w:p>
    <w:p w14:paraId="4A053549" w14:textId="10E423A7" w:rsidR="004B0341" w:rsidRPr="002263C7" w:rsidRDefault="004B0341" w:rsidP="004B0341">
      <w:pPr>
        <w:tabs>
          <w:tab w:val="left" w:pos="567"/>
        </w:tabs>
        <w:suppressAutoHyphens/>
        <w:autoSpaceDN w:val="0"/>
        <w:jc w:val="both"/>
        <w:rPr>
          <w:rFonts w:eastAsia="Calibri"/>
          <w:sz w:val="22"/>
          <w:szCs w:val="22"/>
          <w:lang w:val="hr-HR"/>
        </w:rPr>
      </w:pPr>
      <w:r w:rsidRPr="002263C7">
        <w:rPr>
          <w:rFonts w:eastAsia="Calibri"/>
          <w:sz w:val="22"/>
          <w:szCs w:val="22"/>
          <w:lang w:val="hr-HR"/>
        </w:rPr>
        <w:t>Sukladno</w:t>
      </w:r>
      <w:r w:rsidRPr="002263C7">
        <w:rPr>
          <w:rFonts w:eastAsia="Calibri"/>
          <w:b/>
          <w:sz w:val="22"/>
          <w:szCs w:val="22"/>
          <w:lang w:val="hr-HR"/>
        </w:rPr>
        <w:t xml:space="preserve"> Odluci o socijalnoj skrbi </w:t>
      </w:r>
      <w:r w:rsidRPr="002263C7">
        <w:rPr>
          <w:rFonts w:eastAsia="Calibri"/>
          <w:sz w:val="22"/>
          <w:szCs w:val="22"/>
          <w:lang w:val="hr-HR"/>
        </w:rPr>
        <w:t>(„Službene novine Primorsko-goranske županije</w:t>
      </w:r>
      <w:r w:rsidRPr="002263C7">
        <w:rPr>
          <w:rFonts w:eastAsia="Calibri"/>
          <w:b/>
          <w:sz w:val="22"/>
          <w:szCs w:val="22"/>
          <w:lang w:val="hr-HR"/>
        </w:rPr>
        <w:t xml:space="preserve">“ </w:t>
      </w:r>
      <w:r w:rsidRPr="002263C7">
        <w:rPr>
          <w:rFonts w:eastAsia="Calibri"/>
          <w:sz w:val="22"/>
          <w:szCs w:val="22"/>
          <w:lang w:val="hr-HR"/>
        </w:rPr>
        <w:t xml:space="preserve">broj </w:t>
      </w:r>
      <w:r w:rsidR="00021E9D">
        <w:rPr>
          <w:sz w:val="22"/>
          <w:szCs w:val="22"/>
          <w:lang w:val="hr-HR"/>
        </w:rPr>
        <w:t>45/24</w:t>
      </w:r>
      <w:r w:rsidRPr="002263C7">
        <w:rPr>
          <w:rFonts w:eastAsia="Calibri"/>
          <w:sz w:val="22"/>
          <w:szCs w:val="22"/>
          <w:lang w:val="hr-HR"/>
        </w:rPr>
        <w:t>),</w:t>
      </w:r>
      <w:r w:rsidRPr="002263C7">
        <w:rPr>
          <w:rFonts w:eastAsia="Calibri"/>
          <w:b/>
          <w:sz w:val="22"/>
          <w:szCs w:val="22"/>
          <w:lang w:val="hr-HR"/>
        </w:rPr>
        <w:t xml:space="preserve"> </w:t>
      </w:r>
      <w:r w:rsidRPr="002263C7">
        <w:rPr>
          <w:rFonts w:eastAsia="Calibri"/>
          <w:sz w:val="22"/>
          <w:szCs w:val="22"/>
          <w:lang w:val="hr-HR"/>
        </w:rPr>
        <w:t>pravo na pomoć za financiranje dopunskog zdravstvenog osiguranja</w:t>
      </w:r>
      <w:r w:rsidRPr="00834FEA">
        <w:rPr>
          <w:sz w:val="22"/>
          <w:szCs w:val="22"/>
          <w:lang w:val="hr-HR"/>
        </w:rPr>
        <w:t xml:space="preserve"> u iznosu </w:t>
      </w:r>
      <w:r w:rsidRPr="00834FEA">
        <w:rPr>
          <w:b/>
          <w:sz w:val="22"/>
          <w:szCs w:val="22"/>
          <w:lang w:val="hr-HR"/>
        </w:rPr>
        <w:t xml:space="preserve">do </w:t>
      </w:r>
      <w:r w:rsidR="0024653C" w:rsidRPr="004F5953">
        <w:rPr>
          <w:b/>
          <w:sz w:val="22"/>
          <w:szCs w:val="22"/>
          <w:lang w:val="hr-HR"/>
        </w:rPr>
        <w:t>111,49 eura</w:t>
      </w:r>
      <w:r w:rsidRPr="00834FEA">
        <w:rPr>
          <w:b/>
          <w:sz w:val="22"/>
          <w:szCs w:val="22"/>
          <w:lang w:val="hr-HR"/>
        </w:rPr>
        <w:t xml:space="preserve"> godišnje</w:t>
      </w:r>
      <w:r w:rsidRPr="0024653C">
        <w:rPr>
          <w:rFonts w:eastAsia="Calibri"/>
          <w:sz w:val="22"/>
          <w:szCs w:val="22"/>
          <w:lang w:val="hr-HR"/>
        </w:rPr>
        <w:t xml:space="preserve"> ostvaruju </w:t>
      </w:r>
      <w:r w:rsidRPr="00834FEA">
        <w:rPr>
          <w:sz w:val="22"/>
          <w:szCs w:val="22"/>
          <w:lang w:val="hr-HR"/>
        </w:rPr>
        <w:t xml:space="preserve">umirovljenici s prebivalištem u Općini Baška čija mirovina ne prelazi </w:t>
      </w:r>
      <w:r w:rsidR="00021E9D">
        <w:rPr>
          <w:sz w:val="22"/>
          <w:szCs w:val="22"/>
          <w:lang w:val="hr-HR"/>
        </w:rPr>
        <w:t>125%</w:t>
      </w:r>
      <w:r w:rsidRPr="00834FEA">
        <w:rPr>
          <w:sz w:val="22"/>
          <w:szCs w:val="22"/>
          <w:lang w:val="hr-HR"/>
        </w:rPr>
        <w:t xml:space="preserve"> prosječne starosne mirovine u Republici Hrvatskoj </w:t>
      </w:r>
      <w:r w:rsidRPr="0024653C">
        <w:rPr>
          <w:rFonts w:eastAsia="Calibri"/>
          <w:sz w:val="22"/>
          <w:szCs w:val="22"/>
          <w:lang w:val="hr-HR"/>
        </w:rPr>
        <w:t>(</w:t>
      </w:r>
      <w:r w:rsidR="006654CF">
        <w:rPr>
          <w:b/>
          <w:sz w:val="22"/>
          <w:szCs w:val="22"/>
          <w:lang w:val="hr-HR"/>
        </w:rPr>
        <w:t>7</w:t>
      </w:r>
      <w:r w:rsidR="000332D3">
        <w:rPr>
          <w:b/>
          <w:sz w:val="22"/>
          <w:szCs w:val="22"/>
          <w:lang w:val="hr-HR"/>
        </w:rPr>
        <w:t>31,60</w:t>
      </w:r>
      <w:r w:rsidR="0024653C" w:rsidRPr="00834FEA">
        <w:rPr>
          <w:b/>
          <w:sz w:val="22"/>
          <w:szCs w:val="22"/>
          <w:lang w:val="hr-HR"/>
        </w:rPr>
        <w:t xml:space="preserve"> eura</w:t>
      </w:r>
      <w:r w:rsidRPr="0024653C">
        <w:rPr>
          <w:rFonts w:eastAsia="Calibri"/>
          <w:sz w:val="22"/>
          <w:szCs w:val="22"/>
          <w:lang w:val="hr-HR"/>
        </w:rPr>
        <w:t>).</w:t>
      </w:r>
    </w:p>
    <w:p w14:paraId="44DA1732" w14:textId="77777777" w:rsidR="004B0341" w:rsidRPr="002263C7" w:rsidRDefault="004B0341" w:rsidP="004B0341">
      <w:pPr>
        <w:shd w:val="clear" w:color="auto" w:fill="FFFFFF"/>
        <w:suppressAutoHyphens/>
        <w:autoSpaceDN w:val="0"/>
        <w:jc w:val="both"/>
        <w:rPr>
          <w:sz w:val="22"/>
          <w:szCs w:val="22"/>
          <w:lang w:val="hr-HR" w:eastAsia="hr-HR"/>
        </w:rPr>
      </w:pPr>
      <w:r w:rsidRPr="002263C7">
        <w:rPr>
          <w:color w:val="000000"/>
          <w:sz w:val="22"/>
          <w:szCs w:val="22"/>
          <w:lang w:val="hr-HR" w:eastAsia="hr-HR"/>
        </w:rPr>
        <w:t>U mjesečni iznos mirovine uračunava se i mirovina koja se ostvaruje prema propisima druge države</w:t>
      </w:r>
      <w:r w:rsidRPr="002263C7">
        <w:rPr>
          <w:sz w:val="22"/>
          <w:szCs w:val="22"/>
          <w:lang w:val="hr-HR" w:eastAsia="hr-HR"/>
        </w:rPr>
        <w:t>.</w:t>
      </w:r>
    </w:p>
    <w:p w14:paraId="7DB8C5A8" w14:textId="22930E0A" w:rsidR="004B0341" w:rsidRPr="002263C7" w:rsidRDefault="004B0341" w:rsidP="004B0341">
      <w:pPr>
        <w:shd w:val="clear" w:color="auto" w:fill="FFFFFF"/>
        <w:suppressAutoHyphens/>
        <w:autoSpaceDN w:val="0"/>
        <w:jc w:val="both"/>
        <w:rPr>
          <w:sz w:val="22"/>
          <w:szCs w:val="22"/>
          <w:lang w:val="hr-HR" w:eastAsia="hr-HR"/>
        </w:rPr>
      </w:pPr>
      <w:r w:rsidRPr="00834FEA">
        <w:rPr>
          <w:sz w:val="22"/>
          <w:szCs w:val="22"/>
          <w:lang w:val="hr-HR"/>
        </w:rPr>
        <w:t>Pravo na pomoć ne ostvaruju umirovljenici koji imaju pravo na plaćanje premije dopunskog zdravstvenog osiguranja iz državnog proračuna</w:t>
      </w:r>
      <w:r w:rsidR="002263C7" w:rsidRPr="00834FEA">
        <w:rPr>
          <w:spacing w:val="3"/>
          <w:sz w:val="22"/>
          <w:szCs w:val="22"/>
          <w:lang w:val="hr-HR"/>
        </w:rPr>
        <w:t xml:space="preserve"> (osobe čiji ukupan prihod u prethodnoj kalendarskoj godini, iskazan po članu obitelji, mjesečno nije veći od </w:t>
      </w:r>
      <w:r w:rsidR="00DE2554">
        <w:rPr>
          <w:spacing w:val="3"/>
          <w:sz w:val="22"/>
          <w:szCs w:val="22"/>
          <w:lang w:val="hr-HR"/>
        </w:rPr>
        <w:t>421,92</w:t>
      </w:r>
      <w:r w:rsidR="0024653C" w:rsidRPr="00834FEA">
        <w:rPr>
          <w:spacing w:val="3"/>
          <w:sz w:val="22"/>
          <w:szCs w:val="22"/>
          <w:lang w:val="hr-HR"/>
        </w:rPr>
        <w:t xml:space="preserve"> eura</w:t>
      </w:r>
      <w:r w:rsidR="002263C7" w:rsidRPr="00834FEA">
        <w:rPr>
          <w:spacing w:val="3"/>
          <w:sz w:val="22"/>
          <w:szCs w:val="22"/>
          <w:lang w:val="hr-HR"/>
        </w:rPr>
        <w:t xml:space="preserve">, a za osiguranike - samce, ako im prihodovni cenzus u prethodnoj kalendarskoj godini </w:t>
      </w:r>
      <w:r w:rsidR="00310F31" w:rsidRPr="00834FEA">
        <w:rPr>
          <w:spacing w:val="3"/>
          <w:sz w:val="22"/>
          <w:szCs w:val="22"/>
          <w:lang w:val="hr-HR"/>
        </w:rPr>
        <w:t xml:space="preserve">mjesečno </w:t>
      </w:r>
      <w:r w:rsidR="002263C7" w:rsidRPr="00834FEA">
        <w:rPr>
          <w:spacing w:val="3"/>
          <w:sz w:val="22"/>
          <w:szCs w:val="22"/>
          <w:lang w:val="hr-HR"/>
        </w:rPr>
        <w:t xml:space="preserve">nije veći od </w:t>
      </w:r>
      <w:r w:rsidR="00DE2554">
        <w:rPr>
          <w:spacing w:val="3"/>
          <w:sz w:val="22"/>
          <w:szCs w:val="22"/>
          <w:lang w:val="hr-HR"/>
        </w:rPr>
        <w:t>528,23</w:t>
      </w:r>
      <w:r w:rsidR="0024653C" w:rsidRPr="00834FEA">
        <w:rPr>
          <w:spacing w:val="3"/>
          <w:sz w:val="22"/>
          <w:szCs w:val="22"/>
          <w:lang w:val="hr-HR"/>
        </w:rPr>
        <w:t xml:space="preserve"> eura</w:t>
      </w:r>
      <w:r w:rsidR="002263C7" w:rsidRPr="00834FEA">
        <w:rPr>
          <w:spacing w:val="3"/>
          <w:sz w:val="22"/>
          <w:szCs w:val="22"/>
          <w:lang w:val="hr-HR"/>
        </w:rPr>
        <w:t>)</w:t>
      </w:r>
      <w:r w:rsidRPr="00834FEA">
        <w:rPr>
          <w:sz w:val="22"/>
          <w:szCs w:val="22"/>
          <w:lang w:val="hr-HR"/>
        </w:rPr>
        <w:t>.</w:t>
      </w:r>
      <w:r w:rsidRPr="002263C7">
        <w:rPr>
          <w:sz w:val="22"/>
          <w:szCs w:val="22"/>
          <w:lang w:val="hr-HR" w:eastAsia="hr-HR"/>
        </w:rPr>
        <w:t xml:space="preserve"> </w:t>
      </w:r>
    </w:p>
    <w:p w14:paraId="03860C68" w14:textId="72C43D18" w:rsidR="0024653C" w:rsidRPr="00834FEA" w:rsidRDefault="004B0341" w:rsidP="002263C7">
      <w:pPr>
        <w:shd w:val="clear" w:color="auto" w:fill="FFFFFF"/>
        <w:suppressAutoHyphens/>
        <w:autoSpaceDN w:val="0"/>
        <w:jc w:val="both"/>
        <w:rPr>
          <w:sz w:val="22"/>
          <w:szCs w:val="22"/>
          <w:lang w:val="hr-HR" w:eastAsia="hr-HR"/>
        </w:rPr>
      </w:pPr>
      <w:r w:rsidRPr="002263C7">
        <w:rPr>
          <w:sz w:val="22"/>
          <w:szCs w:val="22"/>
          <w:lang w:val="hr-HR" w:eastAsia="hr-HR"/>
        </w:rPr>
        <w:t>Iznos prosječne starosne mirovine utvrđuje se temeljem podataka objavljenih na službenim stranicama Hrvatskog zavoda za mirovinsko osiguranje koji su utvrđeni za prethodnu godinu.</w:t>
      </w:r>
    </w:p>
    <w:sectPr w:rsidR="0024653C" w:rsidRPr="00834FEA" w:rsidSect="001A449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41"/>
    <w:rsid w:val="00021E9D"/>
    <w:rsid w:val="000332D3"/>
    <w:rsid w:val="000A531B"/>
    <w:rsid w:val="00123245"/>
    <w:rsid w:val="00166984"/>
    <w:rsid w:val="002263C7"/>
    <w:rsid w:val="0024653C"/>
    <w:rsid w:val="002F3898"/>
    <w:rsid w:val="002F7598"/>
    <w:rsid w:val="00310F31"/>
    <w:rsid w:val="00370746"/>
    <w:rsid w:val="003A0327"/>
    <w:rsid w:val="003E634F"/>
    <w:rsid w:val="00490B9F"/>
    <w:rsid w:val="004B0341"/>
    <w:rsid w:val="004F5953"/>
    <w:rsid w:val="00534558"/>
    <w:rsid w:val="00572233"/>
    <w:rsid w:val="006654CF"/>
    <w:rsid w:val="008227AA"/>
    <w:rsid w:val="00834FEA"/>
    <w:rsid w:val="008C49D5"/>
    <w:rsid w:val="00A10BC3"/>
    <w:rsid w:val="00AD6AF2"/>
    <w:rsid w:val="00CB44DB"/>
    <w:rsid w:val="00CD4167"/>
    <w:rsid w:val="00D44399"/>
    <w:rsid w:val="00DE2554"/>
    <w:rsid w:val="00F10C4A"/>
    <w:rsid w:val="00F446A0"/>
    <w:rsid w:val="00F72B25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2ECC"/>
  <w15:docId w15:val="{F31754C9-6287-4645-B541-EE561BF0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0B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B9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Bajčić Hrgovčić</dc:creator>
  <cp:lastModifiedBy>Danijela</cp:lastModifiedBy>
  <cp:revision>5</cp:revision>
  <cp:lastPrinted>2025-02-05T11:17:00Z</cp:lastPrinted>
  <dcterms:created xsi:type="dcterms:W3CDTF">2024-11-15T07:07:00Z</dcterms:created>
  <dcterms:modified xsi:type="dcterms:W3CDTF">2025-02-13T10:51:00Z</dcterms:modified>
</cp:coreProperties>
</file>